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Sir/ Madam,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To the most adorable and understanding mother-in-law. I cannot thank my stars enough to align them in the same path as yours.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From day one, I have felt more like a daughter than like a daughter-in-law in the household. You made me feel comfortable from the very first day and I appreciate that. You ensured I never feel lonely and feel a part of the family as much as possible.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The moment I stepped on the threshold- I knew I was home. It never felt like the surroundings are unknown to me. You took me in your wings and helped me fly high. And I appreciate that the most.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being the best mother-in-law ever. I shall forever be grateful to you and shall take ahead your teachings to the future generations as well.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Thanking you.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address)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contact number)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