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Date: DD/MM/YY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Recipient's Job Designation: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Recipient's Company Or Organization Name: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promotion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[Mr./Ms./Mrs.] [Name Of The Recipient],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the promotion to the role of senior manager and for supporting me throughout my career. I am grateful to you for recognizing my hard work and skills which made me eligible for this new role. I am eagerly looking forward to beginning to work in the new position.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guidance on how to handle difficult situations has made me resilient. Throughout my career, you helped me hone my skills that significantly contributed to the development of my career. I also sincerely appreciate the time you took to advocate my candidacy for the promotion. Thank you for that.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promise you that I will work even harder and see that I don’t disappoint you. Once again, thank you for the promotion to the role of a senior manager. It wouldn’t have been possible without you.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First Name] [Your Last Name]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