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----------(Name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is to let you know what a marvelous pediatric nurse you have been. Our son, [Name of Son] had to undergo heart surgery. You had played a vital role to help to soothe his apprehensions about going through the procedures.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even read him a bedtime story every night when he was there in the hospital. I thank you for going that extra mile to make my son feel safe and happy. He appreciated your kind gesture as well.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everything and I wish you well.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-----------(Sender's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